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3A6D7" w14:textId="77777777" w:rsidR="007D60EB" w:rsidRPr="007D60EB" w:rsidRDefault="007D60EB" w:rsidP="00B5334D">
      <w:pPr>
        <w:spacing w:after="120" w:line="240" w:lineRule="auto"/>
        <w:jc w:val="center"/>
        <w:rPr>
          <w:rFonts w:ascii="Times New Roman" w:hAnsi="Times New Roman" w:cs="Times New Roman"/>
          <w:b/>
          <w:sz w:val="28"/>
          <w:szCs w:val="28"/>
          <w:lang w:val="en-US"/>
        </w:rPr>
      </w:pPr>
      <w:r w:rsidRPr="007D60EB">
        <w:rPr>
          <w:rFonts w:ascii="Times New Roman" w:hAnsi="Times New Roman" w:cs="Times New Roman"/>
          <w:b/>
          <w:sz w:val="28"/>
          <w:szCs w:val="28"/>
          <w:lang w:val="en-US"/>
        </w:rPr>
        <w:t>Acknowledgments</w:t>
      </w:r>
    </w:p>
    <w:p w14:paraId="497469C3" w14:textId="2F3C50B4" w:rsidR="002D7175" w:rsidRPr="002D7175" w:rsidRDefault="002D7175" w:rsidP="00B5334D">
      <w:pPr>
        <w:spacing w:after="120" w:line="240" w:lineRule="auto"/>
        <w:rPr>
          <w:rFonts w:ascii="Times New Roman" w:hAnsi="Times New Roman" w:cs="Times New Roman"/>
          <w:sz w:val="26"/>
          <w:szCs w:val="26"/>
          <w:lang w:val="en-US"/>
        </w:rPr>
      </w:pPr>
      <w:r w:rsidRPr="002D7175">
        <w:rPr>
          <w:rFonts w:ascii="Times New Roman" w:hAnsi="Times New Roman" w:cs="Times New Roman"/>
          <w:sz w:val="26"/>
          <w:szCs w:val="26"/>
          <w:lang w:val="en-US"/>
        </w:rPr>
        <w:t>Dear Reviewer</w:t>
      </w:r>
      <w:r w:rsidR="00904B4C">
        <w:rPr>
          <w:rFonts w:ascii="Times New Roman" w:hAnsi="Times New Roman" w:cs="Times New Roman"/>
          <w:sz w:val="26"/>
          <w:szCs w:val="26"/>
          <w:lang w:val="en-US"/>
        </w:rPr>
        <w:t>s</w:t>
      </w:r>
      <w:r w:rsidRPr="002D7175">
        <w:rPr>
          <w:rFonts w:ascii="Times New Roman" w:hAnsi="Times New Roman" w:cs="Times New Roman"/>
          <w:sz w:val="26"/>
          <w:szCs w:val="26"/>
          <w:lang w:val="en-US"/>
        </w:rPr>
        <w:t>,</w:t>
      </w:r>
    </w:p>
    <w:p w14:paraId="120A27A6" w14:textId="77777777" w:rsidR="002D7175" w:rsidRDefault="002C1F73" w:rsidP="00B5334D">
      <w:pPr>
        <w:spacing w:after="120" w:line="240" w:lineRule="auto"/>
        <w:rPr>
          <w:rFonts w:ascii="Times New Roman" w:hAnsi="Times New Roman" w:cs="Times New Roman"/>
          <w:sz w:val="26"/>
          <w:szCs w:val="26"/>
          <w:lang w:val="en-US"/>
        </w:rPr>
      </w:pPr>
      <w:r>
        <w:rPr>
          <w:rFonts w:ascii="Times New Roman" w:hAnsi="Times New Roman" w:cs="Times New Roman"/>
          <w:sz w:val="26"/>
          <w:szCs w:val="26"/>
          <w:lang w:val="en-US"/>
        </w:rPr>
        <w:t>The author would like to thank the reviewers</w:t>
      </w:r>
      <w:r w:rsidR="002D7175" w:rsidRPr="002D7175">
        <w:rPr>
          <w:rFonts w:ascii="Times New Roman" w:hAnsi="Times New Roman" w:cs="Times New Roman"/>
          <w:sz w:val="26"/>
          <w:szCs w:val="26"/>
          <w:lang w:val="en-US"/>
        </w:rPr>
        <w:t>, who have spent reading and additional commenting on my manuscript. You allowed me to submit a revised draft of the manuscript "</w:t>
      </w:r>
      <w:r w:rsidR="002D7175" w:rsidRPr="00B5334D">
        <w:rPr>
          <w:rFonts w:ascii="Times New Roman" w:hAnsi="Times New Roman" w:cs="Times New Roman"/>
          <w:b/>
          <w:sz w:val="26"/>
          <w:szCs w:val="26"/>
          <w:lang w:val="en-US"/>
        </w:rPr>
        <w:t>Research of undrained shear strength of soft clay in the Lo Voi residential area, Ward one, Tuy Hoa City, Phu Yen province by unconfined compressive strength and direct simple shear test</w:t>
      </w:r>
      <w:r w:rsidR="002D7175" w:rsidRPr="002D7175">
        <w:rPr>
          <w:rFonts w:ascii="Times New Roman" w:hAnsi="Times New Roman" w:cs="Times New Roman"/>
          <w:sz w:val="26"/>
          <w:szCs w:val="26"/>
          <w:lang w:val="en-US"/>
        </w:rPr>
        <w:t>'' for publication in the Quy Nhon University Journal of Science. I have incorporated most of the suggestions made by the reviewer</w:t>
      </w:r>
      <w:r>
        <w:rPr>
          <w:rFonts w:ascii="Times New Roman" w:hAnsi="Times New Roman" w:cs="Times New Roman"/>
          <w:sz w:val="26"/>
          <w:szCs w:val="26"/>
          <w:lang w:val="en-US"/>
        </w:rPr>
        <w:t>s</w:t>
      </w:r>
      <w:r w:rsidR="002D7175" w:rsidRPr="002D7175">
        <w:rPr>
          <w:rFonts w:ascii="Times New Roman" w:hAnsi="Times New Roman" w:cs="Times New Roman"/>
          <w:sz w:val="26"/>
          <w:szCs w:val="26"/>
          <w:lang w:val="en-US"/>
        </w:rPr>
        <w:t xml:space="preserve">. Those changes are highlighted with </w:t>
      </w:r>
      <w:r w:rsidR="002D7175" w:rsidRPr="00B5334D">
        <w:rPr>
          <w:rFonts w:ascii="Times New Roman" w:hAnsi="Times New Roman" w:cs="Times New Roman"/>
          <w:b/>
          <w:sz w:val="26"/>
          <w:szCs w:val="26"/>
          <w:lang w:val="en-US"/>
        </w:rPr>
        <w:t>red text within</w:t>
      </w:r>
      <w:r w:rsidR="002D7175" w:rsidRPr="002D7175">
        <w:rPr>
          <w:rFonts w:ascii="Times New Roman" w:hAnsi="Times New Roman" w:cs="Times New Roman"/>
          <w:sz w:val="26"/>
          <w:szCs w:val="26"/>
          <w:lang w:val="en-US"/>
        </w:rPr>
        <w:t xml:space="preserve"> the revised version. Please see below, in red, for a point-by-point response to the reviewers’ comments and concerns. All page numbers refer to the revised manuscript file with tracked changes. </w:t>
      </w:r>
    </w:p>
    <w:p w14:paraId="2A9FBB8F" w14:textId="77777777" w:rsidR="007D60EB" w:rsidRPr="007D60EB" w:rsidRDefault="007D60EB" w:rsidP="00B5334D">
      <w:pPr>
        <w:autoSpaceDE w:val="0"/>
        <w:autoSpaceDN w:val="0"/>
        <w:adjustRightInd w:val="0"/>
        <w:spacing w:before="240" w:after="120" w:line="240" w:lineRule="auto"/>
        <w:jc w:val="center"/>
        <w:rPr>
          <w:rFonts w:ascii="Times New Roman" w:hAnsi="Times New Roman" w:cs="Times New Roman"/>
          <w:b/>
          <w:sz w:val="28"/>
          <w:szCs w:val="28"/>
          <w:lang w:val="en-US"/>
        </w:rPr>
      </w:pPr>
      <w:r w:rsidRPr="007D60EB">
        <w:rPr>
          <w:rFonts w:ascii="Times New Roman" w:hAnsi="Times New Roman" w:cs="Times New Roman"/>
          <w:b/>
          <w:sz w:val="28"/>
          <w:szCs w:val="28"/>
          <w:lang w:val="en-US"/>
        </w:rPr>
        <w:t>Notations for revisions</w:t>
      </w:r>
    </w:p>
    <w:p w14:paraId="4CEB35E3" w14:textId="77777777" w:rsidR="007D60EB" w:rsidRDefault="007D60EB" w:rsidP="00B5334D">
      <w:pPr>
        <w:spacing w:after="120" w:line="240" w:lineRule="auto"/>
        <w:rPr>
          <w:rFonts w:ascii="Times New Roman" w:hAnsi="Times New Roman" w:cs="Times New Roman"/>
          <w:sz w:val="26"/>
          <w:szCs w:val="26"/>
          <w:lang w:val="en-US"/>
        </w:rPr>
      </w:pPr>
      <w:r w:rsidRPr="007D60EB">
        <w:rPr>
          <w:rFonts w:ascii="Times New Roman" w:hAnsi="Times New Roman" w:cs="Times New Roman"/>
          <w:sz w:val="26"/>
          <w:szCs w:val="26"/>
          <w:lang w:val="en-US"/>
        </w:rPr>
        <w:t xml:space="preserve">The reviewers’ comments are in normal text and the authors’ responses are </w:t>
      </w:r>
      <w:r w:rsidRPr="002D7175">
        <w:rPr>
          <w:rFonts w:ascii="Times New Roman" w:hAnsi="Times New Roman" w:cs="Times New Roman"/>
          <w:sz w:val="26"/>
          <w:szCs w:val="26"/>
          <w:lang w:val="en-US"/>
        </w:rPr>
        <w:t>highlighted with red text</w:t>
      </w:r>
      <w:r w:rsidRPr="007D60EB">
        <w:rPr>
          <w:rFonts w:ascii="Times New Roman" w:hAnsi="Times New Roman" w:cs="Times New Roman"/>
          <w:sz w:val="26"/>
          <w:szCs w:val="26"/>
          <w:lang w:val="en-US"/>
        </w:rPr>
        <w:t>.</w:t>
      </w:r>
    </w:p>
    <w:p w14:paraId="767F369B" w14:textId="77777777" w:rsidR="000D71AF" w:rsidRPr="00F770B8" w:rsidRDefault="000D71AF" w:rsidP="00B5334D">
      <w:pPr>
        <w:spacing w:before="240" w:after="120" w:line="240" w:lineRule="auto"/>
        <w:jc w:val="center"/>
        <w:rPr>
          <w:rFonts w:ascii="Times New Roman" w:hAnsi="Times New Roman" w:cs="Times New Roman"/>
          <w:b/>
          <w:sz w:val="28"/>
          <w:szCs w:val="28"/>
          <w:lang w:val="en-US"/>
        </w:rPr>
      </w:pPr>
      <w:r w:rsidRPr="00F770B8">
        <w:rPr>
          <w:rFonts w:ascii="Times New Roman" w:hAnsi="Times New Roman" w:cs="Times New Roman"/>
          <w:b/>
          <w:sz w:val="28"/>
          <w:szCs w:val="28"/>
          <w:lang w:val="en-US"/>
        </w:rPr>
        <w:t xml:space="preserve">Response to </w:t>
      </w:r>
      <w:r w:rsidR="00B5334D">
        <w:rPr>
          <w:rFonts w:ascii="Times New Roman" w:hAnsi="Times New Roman" w:cs="Times New Roman"/>
          <w:b/>
          <w:sz w:val="28"/>
          <w:szCs w:val="28"/>
        </w:rPr>
        <w:t>Reviewer</w:t>
      </w:r>
      <w:r>
        <w:rPr>
          <w:rFonts w:ascii="Times New Roman" w:hAnsi="Times New Roman" w:cs="Times New Roman"/>
          <w:b/>
          <w:sz w:val="28"/>
          <w:szCs w:val="28"/>
          <w:lang w:val="en-US"/>
        </w:rPr>
        <w:t xml:space="preserve"> 1</w:t>
      </w:r>
    </w:p>
    <w:p w14:paraId="095EBCCB" w14:textId="77777777" w:rsidR="000D71AF" w:rsidRDefault="00641A42" w:rsidP="00B5334D">
      <w:pPr>
        <w:spacing w:after="120" w:line="240" w:lineRule="auto"/>
        <w:rPr>
          <w:rFonts w:ascii="Times New Roman" w:hAnsi="Times New Roman" w:cs="Times New Roman"/>
          <w:sz w:val="26"/>
          <w:szCs w:val="26"/>
          <w:lang w:val="en-US"/>
        </w:rPr>
      </w:pPr>
      <w:r w:rsidRPr="007D60EB">
        <w:rPr>
          <w:rFonts w:ascii="Times New Roman" w:hAnsi="Times New Roman" w:cs="Times New Roman"/>
          <w:b/>
          <w:sz w:val="26"/>
          <w:szCs w:val="26"/>
          <w:lang w:val="en-US"/>
        </w:rPr>
        <w:t>Comment 1</w:t>
      </w:r>
      <w:r>
        <w:rPr>
          <w:rFonts w:ascii="Times New Roman" w:hAnsi="Times New Roman" w:cs="Times New Roman"/>
          <w:b/>
          <w:sz w:val="26"/>
          <w:szCs w:val="26"/>
          <w:lang w:val="en-US"/>
        </w:rPr>
        <w:t xml:space="preserve">: </w:t>
      </w:r>
      <w:r w:rsidRPr="00641A42">
        <w:rPr>
          <w:rFonts w:ascii="Times New Roman" w:hAnsi="Times New Roman" w:cs="Times New Roman"/>
          <w:sz w:val="26"/>
          <w:szCs w:val="26"/>
          <w:lang w:val="en-US"/>
        </w:rPr>
        <w:t>The phrase "intact clay samples with a diameter 90 mm" could be rephrased for clarity. Suggestion: "intact clay samples with a 90 mm diameter."</w:t>
      </w:r>
    </w:p>
    <w:p w14:paraId="127D5B31" w14:textId="77777777" w:rsidR="000D71AF" w:rsidRDefault="00641A42" w:rsidP="00B5334D">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Pr>
          <w:rFonts w:ascii="Times New Roman" w:hAnsi="Times New Roman" w:cs="Times New Roman"/>
          <w:b/>
          <w:sz w:val="26"/>
          <w:szCs w:val="26"/>
          <w:lang w:val="en-US"/>
        </w:rPr>
        <w:t xml:space="preserve">: </w:t>
      </w:r>
      <w:r w:rsidRPr="00641A42">
        <w:rPr>
          <w:rFonts w:ascii="Times New Roman" w:hAnsi="Times New Roman" w:cs="Times New Roman"/>
          <w:color w:val="FF0000"/>
          <w:sz w:val="26"/>
          <w:szCs w:val="26"/>
          <w:lang w:val="en-US"/>
        </w:rPr>
        <w:t>I thank the reviewer for pointing it out. I have included additional text to enhance this point in the revised manuscript.</w:t>
      </w:r>
    </w:p>
    <w:p w14:paraId="6E20170D" w14:textId="77777777" w:rsidR="00641A42" w:rsidRDefault="00641A42" w:rsidP="00B5334D">
      <w:pPr>
        <w:spacing w:after="120" w:line="240" w:lineRule="auto"/>
        <w:rPr>
          <w:rFonts w:ascii="Times New Roman" w:hAnsi="Times New Roman" w:cs="Times New Roman"/>
          <w:sz w:val="26"/>
          <w:szCs w:val="26"/>
          <w:lang w:val="en-US"/>
        </w:rPr>
      </w:pPr>
      <w:r w:rsidRPr="00641A42">
        <w:rPr>
          <w:rFonts w:ascii="Times New Roman" w:hAnsi="Times New Roman" w:cs="Times New Roman"/>
          <w:b/>
          <w:sz w:val="26"/>
          <w:szCs w:val="26"/>
          <w:lang w:val="en-US"/>
        </w:rPr>
        <w:t xml:space="preserve">Comment 2: </w:t>
      </w:r>
      <w:r w:rsidRPr="00641A42">
        <w:rPr>
          <w:rFonts w:ascii="Times New Roman" w:hAnsi="Times New Roman" w:cs="Times New Roman"/>
          <w:sz w:val="26"/>
          <w:szCs w:val="26"/>
          <w:lang w:val="en-US"/>
        </w:rPr>
        <w:t>In section 2.2, the description of the direct simple shear test should include more details about the Mohr-Coulomb failure criteria and the specifics of the equipment used.</w:t>
      </w:r>
    </w:p>
    <w:p w14:paraId="60214D06" w14:textId="77777777" w:rsidR="00641A42" w:rsidRPr="00051EBB" w:rsidRDefault="00641A42" w:rsidP="00B5334D">
      <w:pPr>
        <w:spacing w:after="120" w:line="240" w:lineRule="auto"/>
        <w:rPr>
          <w:rFonts w:ascii="Times New Roman" w:hAnsi="Times New Roman" w:cs="Times New Roman"/>
          <w:b/>
          <w:color w:val="FF0000"/>
          <w:sz w:val="26"/>
          <w:szCs w:val="26"/>
          <w:lang w:val="en-US"/>
        </w:rPr>
      </w:pPr>
      <w:r w:rsidRPr="007D60EB">
        <w:rPr>
          <w:rFonts w:ascii="Times New Roman" w:hAnsi="Times New Roman" w:cs="Times New Roman"/>
          <w:b/>
          <w:sz w:val="26"/>
          <w:szCs w:val="26"/>
          <w:lang w:val="en-US"/>
        </w:rPr>
        <w:t>Author response</w:t>
      </w:r>
      <w:r>
        <w:rPr>
          <w:rFonts w:ascii="Times New Roman" w:hAnsi="Times New Roman" w:cs="Times New Roman"/>
          <w:b/>
          <w:sz w:val="26"/>
          <w:szCs w:val="26"/>
          <w:lang w:val="en-US"/>
        </w:rPr>
        <w:t>:</w:t>
      </w:r>
      <w:r w:rsidR="00CD451A">
        <w:rPr>
          <w:rFonts w:ascii="Times New Roman" w:hAnsi="Times New Roman" w:cs="Times New Roman"/>
          <w:b/>
          <w:sz w:val="26"/>
          <w:szCs w:val="26"/>
          <w:lang w:val="en-US"/>
        </w:rPr>
        <w:t xml:space="preserve"> </w:t>
      </w:r>
      <w:r w:rsidR="00CD451A" w:rsidRPr="00CD451A">
        <w:rPr>
          <w:rFonts w:ascii="Times New Roman" w:hAnsi="Times New Roman" w:cs="Times New Roman"/>
          <w:color w:val="FF0000"/>
          <w:sz w:val="26"/>
          <w:szCs w:val="26"/>
        </w:rPr>
        <w:t>Thank you for the reviewer’s comment!</w:t>
      </w:r>
      <w:r w:rsidR="00CD451A">
        <w:rPr>
          <w:rFonts w:ascii="Times New Roman" w:hAnsi="Times New Roman" w:cs="Times New Roman"/>
          <w:color w:val="FF0000"/>
          <w:sz w:val="26"/>
          <w:szCs w:val="26"/>
          <w:lang w:val="en-US"/>
        </w:rPr>
        <w:t xml:space="preserve"> </w:t>
      </w:r>
      <w:r w:rsidR="00051EBB">
        <w:rPr>
          <w:rFonts w:ascii="Times New Roman" w:hAnsi="Times New Roman" w:cs="Times New Roman"/>
          <w:color w:val="FF0000"/>
          <w:sz w:val="26"/>
          <w:szCs w:val="26"/>
          <w:lang w:val="en-US"/>
        </w:rPr>
        <w:t>I have included t</w:t>
      </w:r>
      <w:r w:rsidR="00CD451A">
        <w:rPr>
          <w:rFonts w:ascii="Times New Roman" w:hAnsi="Times New Roman" w:cs="Times New Roman"/>
          <w:color w:val="FF0000"/>
          <w:sz w:val="26"/>
          <w:szCs w:val="26"/>
          <w:lang w:val="en-US"/>
        </w:rPr>
        <w:t xml:space="preserve">he </w:t>
      </w:r>
      <w:r w:rsidR="00CD451A" w:rsidRPr="00CD451A">
        <w:rPr>
          <w:rFonts w:ascii="Times New Roman" w:hAnsi="Times New Roman" w:cs="Times New Roman"/>
          <w:color w:val="FF0000"/>
          <w:sz w:val="26"/>
          <w:szCs w:val="26"/>
          <w:lang w:val="en-US"/>
        </w:rPr>
        <w:t>main content</w:t>
      </w:r>
      <w:r w:rsidR="00CD451A">
        <w:rPr>
          <w:rFonts w:ascii="Times New Roman" w:hAnsi="Times New Roman" w:cs="Times New Roman"/>
          <w:color w:val="FF0000"/>
          <w:sz w:val="26"/>
          <w:szCs w:val="26"/>
          <w:lang w:val="en-US"/>
        </w:rPr>
        <w:t>s of the Mohr-Coulomb failure criteria</w:t>
      </w:r>
      <w:r w:rsidR="00051EBB">
        <w:rPr>
          <w:rFonts w:ascii="Times New Roman" w:hAnsi="Times New Roman" w:cs="Times New Roman"/>
          <w:color w:val="FF0000"/>
          <w:sz w:val="26"/>
          <w:szCs w:val="26"/>
          <w:lang w:val="en-US"/>
        </w:rPr>
        <w:t xml:space="preserve"> in the revised manuscript </w:t>
      </w:r>
      <w:r w:rsidR="00051EBB" w:rsidRPr="00051EBB">
        <w:rPr>
          <w:rFonts w:ascii="Times New Roman" w:hAnsi="Times New Roman" w:cs="Times New Roman"/>
          <w:color w:val="FF0000"/>
          <w:sz w:val="26"/>
          <w:szCs w:val="26"/>
        </w:rPr>
        <w:t xml:space="preserve">to provide clarity on this point. </w:t>
      </w:r>
      <w:r w:rsidR="00CD451A" w:rsidRPr="00051EBB">
        <w:rPr>
          <w:rFonts w:ascii="Times New Roman" w:hAnsi="Times New Roman" w:cs="Times New Roman"/>
          <w:color w:val="FF0000"/>
          <w:sz w:val="26"/>
          <w:szCs w:val="26"/>
          <w:lang w:val="en-US"/>
        </w:rPr>
        <w:t xml:space="preserve"> </w:t>
      </w:r>
    </w:p>
    <w:p w14:paraId="7894D065" w14:textId="77777777" w:rsidR="00CD451A" w:rsidRPr="00D37F9E" w:rsidRDefault="00CD451A" w:rsidP="00B5334D">
      <w:pPr>
        <w:spacing w:after="120" w:line="240" w:lineRule="auto"/>
        <w:rPr>
          <w:rFonts w:ascii="Times New Roman" w:hAnsi="Times New Roman" w:cs="Times New Roman"/>
          <w:color w:val="0D0D0D"/>
          <w:sz w:val="24"/>
          <w:szCs w:val="24"/>
          <w:shd w:val="clear" w:color="auto" w:fill="FFFFFF"/>
        </w:rPr>
      </w:pPr>
      <w:r>
        <w:rPr>
          <w:rFonts w:ascii="Times New Roman" w:hAnsi="Times New Roman" w:cs="Times New Roman"/>
          <w:b/>
          <w:sz w:val="26"/>
          <w:szCs w:val="26"/>
          <w:lang w:val="en-US"/>
        </w:rPr>
        <w:t>Comment 3</w:t>
      </w:r>
      <w:r w:rsidRPr="00641A42">
        <w:rPr>
          <w:rFonts w:ascii="Times New Roman" w:hAnsi="Times New Roman" w:cs="Times New Roman"/>
          <w:b/>
          <w:sz w:val="26"/>
          <w:szCs w:val="26"/>
          <w:lang w:val="en-US"/>
        </w:rPr>
        <w:t>:</w:t>
      </w:r>
      <w:r>
        <w:rPr>
          <w:rFonts w:ascii="Times New Roman" w:hAnsi="Times New Roman" w:cs="Times New Roman"/>
          <w:b/>
          <w:sz w:val="26"/>
          <w:szCs w:val="26"/>
          <w:lang w:val="en-US"/>
        </w:rPr>
        <w:t xml:space="preserve"> </w:t>
      </w:r>
      <w:r w:rsidRPr="00D37F9E">
        <w:rPr>
          <w:rFonts w:ascii="Times New Roman" w:hAnsi="Times New Roman" w:cs="Times New Roman"/>
          <w:color w:val="0D0D0D"/>
          <w:sz w:val="24"/>
          <w:szCs w:val="24"/>
          <w:shd w:val="clear" w:color="auto" w:fill="FFFFFF"/>
        </w:rPr>
        <w:t>The results are detailed, but some points need more clarity. For instance, explain why the stress distribution was unequal in the direct shear test and its implications for the results.</w:t>
      </w:r>
    </w:p>
    <w:p w14:paraId="000B9E25" w14:textId="77777777" w:rsidR="00CD451A" w:rsidRPr="00051EBB" w:rsidRDefault="00CD451A" w:rsidP="00B5334D">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Pr>
          <w:rFonts w:ascii="Times New Roman" w:hAnsi="Times New Roman" w:cs="Times New Roman"/>
          <w:b/>
          <w:sz w:val="26"/>
          <w:szCs w:val="26"/>
          <w:lang w:val="en-US"/>
        </w:rPr>
        <w:t>:</w:t>
      </w:r>
      <w:r w:rsidR="00051EBB">
        <w:rPr>
          <w:rFonts w:ascii="Times New Roman" w:hAnsi="Times New Roman" w:cs="Times New Roman"/>
          <w:b/>
          <w:sz w:val="26"/>
          <w:szCs w:val="26"/>
          <w:lang w:val="en-US"/>
        </w:rPr>
        <w:t xml:space="preserve"> </w:t>
      </w:r>
      <w:r w:rsidR="00051EBB" w:rsidRPr="00051EBB">
        <w:rPr>
          <w:rFonts w:ascii="Times New Roman" w:hAnsi="Times New Roman" w:cs="Times New Roman"/>
          <w:color w:val="FF0000"/>
          <w:sz w:val="26"/>
          <w:szCs w:val="26"/>
        </w:rPr>
        <w:t>Thank you for your recommendation.</w:t>
      </w:r>
      <w:r w:rsidR="00051EBB">
        <w:rPr>
          <w:rFonts w:ascii="Times New Roman" w:hAnsi="Times New Roman" w:cs="Times New Roman"/>
          <w:color w:val="FF0000"/>
          <w:sz w:val="26"/>
          <w:szCs w:val="26"/>
          <w:lang w:val="en-US"/>
        </w:rPr>
        <w:t xml:space="preserve"> </w:t>
      </w:r>
      <w:r w:rsidR="00051EBB" w:rsidRPr="00051EBB">
        <w:rPr>
          <w:rFonts w:ascii="Times New Roman" w:hAnsi="Times New Roman" w:cs="Times New Roman"/>
          <w:color w:val="FF0000"/>
          <w:sz w:val="26"/>
          <w:szCs w:val="26"/>
          <w:lang w:val="en-US"/>
        </w:rPr>
        <w:t>I want to clarify this as follows: the samples in the direct shear test had an unequal distribution of stress over the shear surface. Because the impact load on the sample is the axial load but the shear failure plane is cut in the horizontal direction. This result is partly due to the equipment: The direct shear test samples had an unequal stress distribution's unstable load increase speed. This type of stress distribution results in progressive failure.</w:t>
      </w:r>
      <w:r w:rsidR="00051EBB">
        <w:rPr>
          <w:rFonts w:ascii="Times New Roman" w:hAnsi="Times New Roman" w:cs="Times New Roman"/>
          <w:color w:val="FF0000"/>
          <w:sz w:val="26"/>
          <w:szCs w:val="26"/>
          <w:lang w:val="en-US"/>
        </w:rPr>
        <w:t xml:space="preserve"> </w:t>
      </w:r>
      <w:r w:rsidR="00051EBB" w:rsidRPr="000D71AF">
        <w:rPr>
          <w:rFonts w:ascii="Times New Roman" w:hAnsi="Times New Roman" w:cs="Times New Roman"/>
          <w:color w:val="FF0000"/>
          <w:sz w:val="26"/>
          <w:szCs w:val="26"/>
        </w:rPr>
        <w:t xml:space="preserve">The revised contents have been updated </w:t>
      </w:r>
      <w:r w:rsidR="00051EBB">
        <w:rPr>
          <w:rFonts w:ascii="Times New Roman" w:hAnsi="Times New Roman" w:cs="Times New Roman"/>
          <w:color w:val="FF0000"/>
          <w:sz w:val="26"/>
          <w:szCs w:val="26"/>
          <w:lang w:val="en-US"/>
        </w:rPr>
        <w:t>in the revised manuscript</w:t>
      </w:r>
      <w:r w:rsidR="00051EBB" w:rsidRPr="002B50CC">
        <w:rPr>
          <w:rFonts w:ascii="Times New Roman" w:hAnsi="Times New Roman" w:cs="Times New Roman"/>
          <w:color w:val="FF0000"/>
          <w:sz w:val="26"/>
          <w:szCs w:val="26"/>
        </w:rPr>
        <w:t>.</w:t>
      </w:r>
    </w:p>
    <w:p w14:paraId="58BE90D6" w14:textId="77777777" w:rsidR="00CD451A" w:rsidRDefault="00CD451A" w:rsidP="00B5334D">
      <w:pPr>
        <w:spacing w:after="120" w:line="240" w:lineRule="auto"/>
        <w:jc w:val="left"/>
        <w:rPr>
          <w:rFonts w:ascii="Times New Roman" w:hAnsi="Times New Roman" w:cs="Times New Roman"/>
          <w:b/>
          <w:sz w:val="26"/>
          <w:szCs w:val="26"/>
          <w:lang w:val="en-US"/>
        </w:rPr>
      </w:pPr>
      <w:r>
        <w:rPr>
          <w:rFonts w:ascii="Times New Roman" w:hAnsi="Times New Roman" w:cs="Times New Roman"/>
          <w:b/>
          <w:sz w:val="26"/>
          <w:szCs w:val="26"/>
          <w:lang w:val="en-US"/>
        </w:rPr>
        <w:t>Comment 4</w:t>
      </w:r>
      <w:r w:rsidRPr="00641A42">
        <w:rPr>
          <w:rFonts w:ascii="Times New Roman" w:hAnsi="Times New Roman" w:cs="Times New Roman"/>
          <w:b/>
          <w:sz w:val="26"/>
          <w:szCs w:val="26"/>
          <w:lang w:val="en-US"/>
        </w:rPr>
        <w:t>:</w:t>
      </w:r>
      <w:r>
        <w:rPr>
          <w:rFonts w:ascii="Times New Roman" w:hAnsi="Times New Roman" w:cs="Times New Roman"/>
          <w:b/>
          <w:sz w:val="26"/>
          <w:szCs w:val="26"/>
          <w:lang w:val="en-US"/>
        </w:rPr>
        <w:t xml:space="preserve"> </w:t>
      </w:r>
      <w:r w:rsidRPr="00D37F9E">
        <w:rPr>
          <w:rFonts w:ascii="Times New Roman" w:hAnsi="Times New Roman" w:cs="Times New Roman"/>
          <w:color w:val="0D0D0D"/>
          <w:sz w:val="24"/>
          <w:szCs w:val="24"/>
          <w:shd w:val="clear" w:color="auto" w:fill="FFFFFF"/>
        </w:rPr>
        <w:t>The conclusion is clear but should briefly mention the practical implications of the findings for geotechnical engineers.</w:t>
      </w:r>
    </w:p>
    <w:p w14:paraId="21C73FB5" w14:textId="77777777" w:rsidR="00CD451A" w:rsidRPr="00B94EFE" w:rsidRDefault="00CD451A" w:rsidP="00B5334D">
      <w:pPr>
        <w:spacing w:after="120" w:line="240" w:lineRule="auto"/>
        <w:jc w:val="left"/>
        <w:rPr>
          <w:rFonts w:ascii="Times New Roman" w:hAnsi="Times New Roman" w:cs="Times New Roman"/>
          <w:b/>
          <w:sz w:val="26"/>
          <w:szCs w:val="26"/>
          <w:lang w:val="en-US"/>
        </w:rPr>
      </w:pPr>
      <w:r w:rsidRPr="007D60EB">
        <w:rPr>
          <w:rFonts w:ascii="Times New Roman" w:hAnsi="Times New Roman" w:cs="Times New Roman"/>
          <w:b/>
          <w:sz w:val="26"/>
          <w:szCs w:val="26"/>
          <w:lang w:val="en-US"/>
        </w:rPr>
        <w:t>Author response</w:t>
      </w:r>
      <w:r>
        <w:rPr>
          <w:rFonts w:ascii="Times New Roman" w:hAnsi="Times New Roman" w:cs="Times New Roman"/>
          <w:b/>
          <w:sz w:val="26"/>
          <w:szCs w:val="26"/>
          <w:lang w:val="en-US"/>
        </w:rPr>
        <w:t>:</w:t>
      </w:r>
      <w:r w:rsidR="00B94EFE">
        <w:rPr>
          <w:rFonts w:ascii="Times New Roman" w:hAnsi="Times New Roman" w:cs="Times New Roman"/>
          <w:b/>
          <w:sz w:val="26"/>
          <w:szCs w:val="26"/>
          <w:lang w:val="en-US"/>
        </w:rPr>
        <w:t xml:space="preserve"> </w:t>
      </w:r>
      <w:r w:rsidR="00B94EFE" w:rsidRPr="002B50CC">
        <w:rPr>
          <w:rFonts w:ascii="Times New Roman" w:hAnsi="Times New Roman" w:cs="Times New Roman"/>
          <w:color w:val="FF0000"/>
          <w:sz w:val="26"/>
          <w:szCs w:val="26"/>
        </w:rPr>
        <w:t>Thank you for this suggestion.</w:t>
      </w:r>
      <w:r w:rsidR="00B94EFE">
        <w:rPr>
          <w:rFonts w:ascii="Times New Roman" w:hAnsi="Times New Roman" w:cs="Times New Roman"/>
          <w:color w:val="FF0000"/>
          <w:sz w:val="26"/>
          <w:szCs w:val="26"/>
          <w:lang w:val="en-US"/>
        </w:rPr>
        <w:t xml:space="preserve"> </w:t>
      </w:r>
      <w:r w:rsidR="00B94EFE" w:rsidRPr="00B94EFE">
        <w:rPr>
          <w:rFonts w:ascii="Times New Roman" w:hAnsi="Times New Roman" w:cs="Times New Roman"/>
          <w:color w:val="FF0000"/>
          <w:sz w:val="26"/>
          <w:szCs w:val="26"/>
          <w:lang w:val="en-US"/>
        </w:rPr>
        <w:t>The author has presented this content in</w:t>
      </w:r>
      <w:r w:rsidR="00B94EFE">
        <w:rPr>
          <w:rFonts w:ascii="Times New Roman" w:hAnsi="Times New Roman" w:cs="Times New Roman"/>
          <w:color w:val="FF0000"/>
          <w:sz w:val="26"/>
          <w:szCs w:val="26"/>
          <w:lang w:val="en-US"/>
        </w:rPr>
        <w:t xml:space="preserve"> section</w:t>
      </w:r>
      <w:r w:rsidR="00B94EFE" w:rsidRPr="002B50CC">
        <w:rPr>
          <w:rFonts w:ascii="Times New Roman" w:hAnsi="Times New Roman" w:cs="Times New Roman"/>
          <w:color w:val="FF0000"/>
          <w:sz w:val="26"/>
          <w:szCs w:val="26"/>
          <w:lang w:val="en-US"/>
        </w:rPr>
        <w:t xml:space="preserve"> 4 of this </w:t>
      </w:r>
      <w:r w:rsidR="00B94EFE">
        <w:rPr>
          <w:rFonts w:ascii="Times New Roman" w:hAnsi="Times New Roman" w:cs="Times New Roman"/>
          <w:color w:val="FF0000"/>
          <w:sz w:val="26"/>
          <w:szCs w:val="26"/>
          <w:lang w:val="en-US"/>
        </w:rPr>
        <w:t>revised</w:t>
      </w:r>
      <w:r w:rsidR="00B94EFE" w:rsidRPr="002B50CC">
        <w:rPr>
          <w:rFonts w:ascii="Times New Roman" w:hAnsi="Times New Roman" w:cs="Times New Roman"/>
          <w:color w:val="FF0000"/>
          <w:sz w:val="26"/>
          <w:szCs w:val="26"/>
          <w:lang w:val="en-US"/>
        </w:rPr>
        <w:t xml:space="preserve"> manuscript</w:t>
      </w:r>
      <w:r w:rsidR="00B94EFE">
        <w:rPr>
          <w:rFonts w:ascii="Times New Roman" w:hAnsi="Times New Roman" w:cs="Times New Roman"/>
          <w:color w:val="FF0000"/>
          <w:sz w:val="26"/>
          <w:szCs w:val="26"/>
          <w:lang w:val="en-US"/>
        </w:rPr>
        <w:t>.</w:t>
      </w:r>
    </w:p>
    <w:p w14:paraId="73E3BB52" w14:textId="77777777" w:rsidR="00CD451A" w:rsidRDefault="00CD451A" w:rsidP="00B5334D">
      <w:pPr>
        <w:spacing w:after="120" w:line="240" w:lineRule="auto"/>
        <w:rPr>
          <w:rFonts w:ascii="Times New Roman" w:hAnsi="Times New Roman" w:cs="Times New Roman"/>
          <w:b/>
          <w:sz w:val="26"/>
          <w:szCs w:val="26"/>
          <w:lang w:val="en-US"/>
        </w:rPr>
      </w:pPr>
    </w:p>
    <w:p w14:paraId="02963E51" w14:textId="77777777" w:rsidR="00CD451A" w:rsidRPr="00D37F9E" w:rsidRDefault="00CD451A" w:rsidP="00B5334D">
      <w:pPr>
        <w:spacing w:after="120" w:line="240" w:lineRule="auto"/>
        <w:rPr>
          <w:rFonts w:ascii="Times New Roman" w:hAnsi="Times New Roman" w:cs="Times New Roman"/>
          <w:sz w:val="24"/>
          <w:szCs w:val="24"/>
        </w:rPr>
      </w:pPr>
      <w:r>
        <w:rPr>
          <w:rFonts w:ascii="Times New Roman" w:hAnsi="Times New Roman" w:cs="Times New Roman"/>
          <w:b/>
          <w:sz w:val="26"/>
          <w:szCs w:val="26"/>
          <w:lang w:val="en-US"/>
        </w:rPr>
        <w:lastRenderedPageBreak/>
        <w:t>Comment 5</w:t>
      </w:r>
      <w:r w:rsidRPr="00641A42">
        <w:rPr>
          <w:rFonts w:ascii="Times New Roman" w:hAnsi="Times New Roman" w:cs="Times New Roman"/>
          <w:b/>
          <w:sz w:val="26"/>
          <w:szCs w:val="26"/>
          <w:lang w:val="en-US"/>
        </w:rPr>
        <w:t>:</w:t>
      </w:r>
      <w:r>
        <w:rPr>
          <w:rFonts w:ascii="Times New Roman" w:hAnsi="Times New Roman" w:cs="Times New Roman"/>
          <w:b/>
          <w:sz w:val="26"/>
          <w:szCs w:val="26"/>
          <w:lang w:val="en-US"/>
        </w:rPr>
        <w:t xml:space="preserve"> </w:t>
      </w:r>
      <w:r w:rsidRPr="00D37F9E">
        <w:rPr>
          <w:rFonts w:ascii="Times New Roman" w:hAnsi="Times New Roman" w:cs="Times New Roman"/>
          <w:color w:val="0D0D0D"/>
          <w:sz w:val="24"/>
          <w:szCs w:val="24"/>
          <w:shd w:val="clear" w:color="auto" w:fill="FFFFFF"/>
        </w:rPr>
        <w:t>Proofread for grammar and stylistic consistency, especially in the use of tenses and technical terminology.</w:t>
      </w:r>
    </w:p>
    <w:p w14:paraId="58E150E9" w14:textId="77777777" w:rsidR="00CD451A" w:rsidRPr="00B94EFE" w:rsidRDefault="00CD451A" w:rsidP="00B5334D">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Pr>
          <w:rFonts w:ascii="Times New Roman" w:hAnsi="Times New Roman" w:cs="Times New Roman"/>
          <w:b/>
          <w:sz w:val="26"/>
          <w:szCs w:val="26"/>
          <w:lang w:val="en-US"/>
        </w:rPr>
        <w:t>:</w:t>
      </w:r>
      <w:r w:rsidR="00B94EFE">
        <w:rPr>
          <w:rFonts w:ascii="Times New Roman" w:hAnsi="Times New Roman" w:cs="Times New Roman"/>
          <w:b/>
          <w:sz w:val="26"/>
          <w:szCs w:val="26"/>
          <w:lang w:val="en-US"/>
        </w:rPr>
        <w:t xml:space="preserve"> </w:t>
      </w:r>
      <w:r w:rsidR="00B94EFE" w:rsidRPr="00CD451A">
        <w:rPr>
          <w:rFonts w:ascii="Times New Roman" w:hAnsi="Times New Roman" w:cs="Times New Roman"/>
          <w:color w:val="FF0000"/>
          <w:sz w:val="26"/>
          <w:szCs w:val="26"/>
        </w:rPr>
        <w:t>Thank you for the reviewer’s comment!</w:t>
      </w:r>
      <w:r w:rsidR="00B94EFE">
        <w:rPr>
          <w:rFonts w:ascii="Times New Roman" w:hAnsi="Times New Roman" w:cs="Times New Roman"/>
          <w:color w:val="FF0000"/>
          <w:sz w:val="26"/>
          <w:szCs w:val="26"/>
          <w:lang w:val="en-US"/>
        </w:rPr>
        <w:t xml:space="preserve"> </w:t>
      </w:r>
      <w:r w:rsidR="00B94EFE" w:rsidRPr="00B94EFE">
        <w:rPr>
          <w:rFonts w:ascii="Times New Roman" w:hAnsi="Times New Roman" w:cs="Times New Roman"/>
          <w:color w:val="FF0000"/>
          <w:sz w:val="26"/>
          <w:szCs w:val="26"/>
          <w:lang w:val="en-US"/>
        </w:rPr>
        <w:t>T</w:t>
      </w:r>
      <w:r w:rsidR="00747681">
        <w:rPr>
          <w:rFonts w:ascii="Times New Roman" w:hAnsi="Times New Roman" w:cs="Times New Roman"/>
          <w:color w:val="FF0000"/>
          <w:sz w:val="26"/>
          <w:szCs w:val="26"/>
          <w:lang w:val="en-US"/>
        </w:rPr>
        <w:t>he author is very sorry for these</w:t>
      </w:r>
      <w:r w:rsidR="00B94EFE" w:rsidRPr="00B94EFE">
        <w:rPr>
          <w:rFonts w:ascii="Times New Roman" w:hAnsi="Times New Roman" w:cs="Times New Roman"/>
          <w:color w:val="FF0000"/>
          <w:sz w:val="26"/>
          <w:szCs w:val="26"/>
          <w:lang w:val="en-US"/>
        </w:rPr>
        <w:t xml:space="preserve"> error</w:t>
      </w:r>
      <w:r w:rsidR="00B94EFE">
        <w:rPr>
          <w:rFonts w:ascii="Times New Roman" w:hAnsi="Times New Roman" w:cs="Times New Roman"/>
          <w:color w:val="FF0000"/>
          <w:sz w:val="26"/>
          <w:szCs w:val="26"/>
          <w:lang w:val="en-US"/>
        </w:rPr>
        <w:t>s were</w:t>
      </w:r>
      <w:r w:rsidR="00B94EFE" w:rsidRPr="00B94EFE">
        <w:rPr>
          <w:rFonts w:ascii="Times New Roman" w:hAnsi="Times New Roman" w:cs="Times New Roman"/>
          <w:color w:val="FF0000"/>
          <w:sz w:val="26"/>
          <w:szCs w:val="26"/>
          <w:lang w:val="en-US"/>
        </w:rPr>
        <w:t xml:space="preserve"> re-presented in</w:t>
      </w:r>
      <w:r w:rsidR="00B94EFE">
        <w:rPr>
          <w:rFonts w:ascii="Times New Roman" w:hAnsi="Times New Roman" w:cs="Times New Roman"/>
          <w:color w:val="FF0000"/>
          <w:sz w:val="26"/>
          <w:szCs w:val="26"/>
          <w:lang w:val="en-US"/>
        </w:rPr>
        <w:t xml:space="preserve"> </w:t>
      </w:r>
      <w:r w:rsidR="00B94EFE" w:rsidRPr="00C76FD7">
        <w:rPr>
          <w:rFonts w:ascii="Times New Roman" w:hAnsi="Times New Roman" w:cs="Times New Roman"/>
          <w:color w:val="FF0000"/>
          <w:sz w:val="26"/>
          <w:szCs w:val="26"/>
          <w:lang w:val="en-US"/>
        </w:rPr>
        <w:t>the revised version</w:t>
      </w:r>
      <w:r w:rsidR="00B94EFE" w:rsidRPr="002B50CC">
        <w:rPr>
          <w:rFonts w:ascii="Times New Roman" w:hAnsi="Times New Roman" w:cs="Times New Roman"/>
          <w:color w:val="FF0000"/>
          <w:sz w:val="26"/>
          <w:szCs w:val="26"/>
        </w:rPr>
        <w:t>.</w:t>
      </w:r>
    </w:p>
    <w:p w14:paraId="56E9F049" w14:textId="77777777" w:rsidR="007D60EB" w:rsidRPr="00F770B8" w:rsidRDefault="00F770B8" w:rsidP="00B5334D">
      <w:pPr>
        <w:spacing w:before="240" w:after="120" w:line="240" w:lineRule="auto"/>
        <w:jc w:val="center"/>
        <w:rPr>
          <w:rFonts w:ascii="Times New Roman" w:hAnsi="Times New Roman" w:cs="Times New Roman"/>
          <w:b/>
          <w:sz w:val="28"/>
          <w:szCs w:val="28"/>
          <w:lang w:val="en-US"/>
        </w:rPr>
      </w:pPr>
      <w:r w:rsidRPr="00F770B8">
        <w:rPr>
          <w:rFonts w:ascii="Times New Roman" w:hAnsi="Times New Roman" w:cs="Times New Roman"/>
          <w:b/>
          <w:sz w:val="28"/>
          <w:szCs w:val="28"/>
          <w:lang w:val="en-US"/>
        </w:rPr>
        <w:t xml:space="preserve">Response to </w:t>
      </w:r>
      <w:r w:rsidR="00B5334D">
        <w:rPr>
          <w:rFonts w:ascii="Times New Roman" w:hAnsi="Times New Roman" w:cs="Times New Roman"/>
          <w:b/>
          <w:sz w:val="28"/>
          <w:szCs w:val="28"/>
        </w:rPr>
        <w:t>Reviewer</w:t>
      </w:r>
      <w:r w:rsidR="002C1F73">
        <w:rPr>
          <w:rFonts w:ascii="Times New Roman" w:hAnsi="Times New Roman" w:cs="Times New Roman"/>
          <w:b/>
          <w:sz w:val="28"/>
          <w:szCs w:val="28"/>
          <w:lang w:val="en-US"/>
        </w:rPr>
        <w:t xml:space="preserve"> 2</w:t>
      </w:r>
    </w:p>
    <w:p w14:paraId="67B3F1BD" w14:textId="77777777" w:rsidR="002B50CC" w:rsidRPr="007D60EB" w:rsidRDefault="002B50CC" w:rsidP="00B5334D">
      <w:pPr>
        <w:spacing w:after="120" w:line="240" w:lineRule="auto"/>
        <w:rPr>
          <w:rFonts w:ascii="Times New Roman" w:hAnsi="Times New Roman" w:cs="Times New Roman"/>
          <w:sz w:val="26"/>
          <w:szCs w:val="26"/>
        </w:rPr>
      </w:pPr>
      <w:r w:rsidRPr="007D60EB">
        <w:rPr>
          <w:rFonts w:ascii="Times New Roman" w:hAnsi="Times New Roman" w:cs="Times New Roman"/>
          <w:b/>
          <w:sz w:val="26"/>
          <w:szCs w:val="26"/>
          <w:lang w:val="en-US"/>
        </w:rPr>
        <w:t>Comment 1</w:t>
      </w:r>
      <w:r w:rsidRPr="007D60EB">
        <w:rPr>
          <w:rFonts w:ascii="Times New Roman" w:hAnsi="Times New Roman" w:cs="Times New Roman"/>
          <w:sz w:val="26"/>
          <w:szCs w:val="26"/>
          <w:lang w:val="en-US"/>
        </w:rPr>
        <w:t xml:space="preserve">: </w:t>
      </w:r>
      <w:r w:rsidRPr="007D60EB">
        <w:rPr>
          <w:rFonts w:ascii="Times New Roman" w:hAnsi="Times New Roman" w:cs="Times New Roman"/>
          <w:sz w:val="26"/>
          <w:szCs w:val="26"/>
        </w:rPr>
        <w:t>In the introduction, despite effectively outlining the motivation and scope of the research, the authors neglected to explicitly state the aim and primary focus of the study. Including this information would enhance the clarity and readability of the manuscript.</w:t>
      </w:r>
    </w:p>
    <w:p w14:paraId="7D4DDBF6" w14:textId="77777777" w:rsidR="002B50CC" w:rsidRPr="002B50CC" w:rsidRDefault="007D60EB" w:rsidP="00B5334D">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sidR="002B50CC" w:rsidRPr="002B50CC">
        <w:rPr>
          <w:rFonts w:ascii="Times New Roman" w:hAnsi="Times New Roman" w:cs="Times New Roman"/>
          <w:sz w:val="26"/>
          <w:szCs w:val="26"/>
          <w:lang w:val="en-US"/>
        </w:rPr>
        <w:t xml:space="preserve">: </w:t>
      </w:r>
      <w:r w:rsidR="002B50CC" w:rsidRPr="002B50CC">
        <w:rPr>
          <w:rFonts w:ascii="Times New Roman" w:hAnsi="Times New Roman" w:cs="Times New Roman"/>
          <w:color w:val="FF0000"/>
          <w:sz w:val="26"/>
          <w:szCs w:val="26"/>
        </w:rPr>
        <w:t xml:space="preserve">Thank you for this suggestion. </w:t>
      </w:r>
      <w:r w:rsidR="00C76FD7" w:rsidRPr="00C76FD7">
        <w:rPr>
          <w:rFonts w:ascii="Times New Roman" w:hAnsi="Times New Roman" w:cs="Times New Roman"/>
          <w:color w:val="FF0000"/>
          <w:sz w:val="26"/>
          <w:szCs w:val="26"/>
          <w:lang w:val="en-US"/>
        </w:rPr>
        <w:t>The aim and primary focus of the study are added in section 1 on page 3 of the revised manuscript.</w:t>
      </w:r>
    </w:p>
    <w:p w14:paraId="2EFC79AF" w14:textId="77777777" w:rsidR="002B50CC" w:rsidRPr="002C1F73" w:rsidRDefault="002B50CC" w:rsidP="00B5334D">
      <w:pPr>
        <w:spacing w:after="120" w:line="240" w:lineRule="auto"/>
        <w:rPr>
          <w:rFonts w:ascii="Times New Roman" w:hAnsi="Times New Roman" w:cs="Times New Roman"/>
          <w:sz w:val="26"/>
          <w:szCs w:val="26"/>
          <w:lang w:val="en-US"/>
        </w:rPr>
      </w:pPr>
      <w:r w:rsidRPr="002B50CC">
        <w:rPr>
          <w:rFonts w:ascii="Times New Roman" w:hAnsi="Times New Roman" w:cs="Times New Roman"/>
          <w:b/>
          <w:sz w:val="26"/>
          <w:szCs w:val="26"/>
          <w:lang w:val="en-US"/>
        </w:rPr>
        <w:t xml:space="preserve">Comment 2: </w:t>
      </w:r>
      <w:r w:rsidRPr="002C1F73">
        <w:rPr>
          <w:rFonts w:ascii="Times New Roman" w:hAnsi="Times New Roman" w:cs="Times New Roman"/>
          <w:sz w:val="26"/>
          <w:szCs w:val="26"/>
        </w:rPr>
        <w:t>In the conclusion, the authors should discuss the study's achievements and analyze the advantages of the proposed procedure before providing suggestions to designers regarding the approach to determine the undrained shear strength of soft clay for this specific area. This would offer a more comprehensive and valuable contribution to the research field.</w:t>
      </w:r>
    </w:p>
    <w:p w14:paraId="26D4F83B" w14:textId="77777777" w:rsidR="002B50CC" w:rsidRPr="002B50CC" w:rsidRDefault="00641A42" w:rsidP="00B5334D">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sidR="002B50CC" w:rsidRPr="002B50CC">
        <w:rPr>
          <w:rFonts w:ascii="Times New Roman" w:hAnsi="Times New Roman" w:cs="Times New Roman"/>
          <w:sz w:val="26"/>
          <w:szCs w:val="26"/>
          <w:lang w:val="en-US"/>
        </w:rPr>
        <w:t xml:space="preserve">: </w:t>
      </w:r>
      <w:r w:rsidR="00C76FD7" w:rsidRPr="00C76FD7">
        <w:rPr>
          <w:rFonts w:ascii="Times New Roman" w:hAnsi="Times New Roman" w:cs="Times New Roman"/>
          <w:color w:val="FF0000"/>
          <w:sz w:val="26"/>
          <w:szCs w:val="26"/>
          <w:lang w:val="en-US"/>
        </w:rPr>
        <w:t>Thank you! The reviewer's comment is accurate</w:t>
      </w:r>
      <w:r w:rsidR="002B50CC" w:rsidRPr="002B50CC">
        <w:rPr>
          <w:rFonts w:ascii="Times New Roman" w:hAnsi="Times New Roman" w:cs="Times New Roman"/>
          <w:color w:val="FF0000"/>
          <w:sz w:val="26"/>
          <w:szCs w:val="26"/>
          <w:lang w:val="en-US"/>
        </w:rPr>
        <w:t xml:space="preserve">. </w:t>
      </w:r>
      <w:r w:rsidR="002B50CC" w:rsidRPr="002B50CC">
        <w:rPr>
          <w:rFonts w:ascii="Times New Roman" w:hAnsi="Times New Roman" w:cs="Times New Roman"/>
          <w:color w:val="FF0000"/>
          <w:sz w:val="26"/>
          <w:szCs w:val="26"/>
        </w:rPr>
        <w:t>In this work</w:t>
      </w:r>
      <w:r w:rsidR="002B50CC" w:rsidRPr="002B50CC">
        <w:rPr>
          <w:rFonts w:ascii="Times New Roman" w:hAnsi="Times New Roman" w:cs="Times New Roman"/>
          <w:color w:val="FF0000"/>
          <w:sz w:val="26"/>
          <w:szCs w:val="26"/>
          <w:lang w:val="en-US"/>
        </w:rPr>
        <w:t xml:space="preserve">, </w:t>
      </w:r>
      <w:r w:rsidR="002B50CC" w:rsidRPr="002B50CC">
        <w:rPr>
          <w:rFonts w:ascii="Times New Roman" w:hAnsi="Times New Roman" w:cs="Times New Roman"/>
          <w:color w:val="FF0000"/>
          <w:sz w:val="26"/>
          <w:szCs w:val="26"/>
        </w:rPr>
        <w:t>the study's achievements</w:t>
      </w:r>
      <w:r w:rsidR="002B50CC" w:rsidRPr="002B50CC">
        <w:rPr>
          <w:rFonts w:ascii="Times New Roman" w:hAnsi="Times New Roman" w:cs="Times New Roman"/>
          <w:color w:val="FF0000"/>
          <w:sz w:val="26"/>
          <w:szCs w:val="26"/>
          <w:lang w:val="en-US"/>
        </w:rPr>
        <w:t xml:space="preserve"> were discussed in </w:t>
      </w:r>
      <w:r w:rsidR="002B50CC" w:rsidRPr="002B50CC">
        <w:rPr>
          <w:rFonts w:ascii="Times New Roman" w:hAnsi="Times New Roman" w:cs="Times New Roman"/>
          <w:color w:val="FF0000"/>
          <w:sz w:val="26"/>
          <w:szCs w:val="26"/>
        </w:rPr>
        <w:t xml:space="preserve">section </w:t>
      </w:r>
      <w:r w:rsidR="002B50CC" w:rsidRPr="002B50CC">
        <w:rPr>
          <w:rFonts w:ascii="Times New Roman" w:hAnsi="Times New Roman" w:cs="Times New Roman"/>
          <w:color w:val="FF0000"/>
          <w:sz w:val="26"/>
          <w:szCs w:val="26"/>
          <w:lang w:val="en-US"/>
        </w:rPr>
        <w:t>3</w:t>
      </w:r>
      <w:r w:rsidR="002B50CC" w:rsidRPr="002B50CC">
        <w:rPr>
          <w:rFonts w:ascii="Times New Roman" w:hAnsi="Times New Roman" w:cs="Times New Roman"/>
          <w:color w:val="FF0000"/>
          <w:sz w:val="26"/>
          <w:szCs w:val="26"/>
        </w:rPr>
        <w:t xml:space="preserve"> </w:t>
      </w:r>
      <w:r w:rsidR="002B50CC" w:rsidRPr="002B50CC">
        <w:rPr>
          <w:rFonts w:ascii="Times New Roman" w:hAnsi="Times New Roman" w:cs="Times New Roman"/>
          <w:color w:val="FF0000"/>
          <w:sz w:val="26"/>
          <w:szCs w:val="26"/>
          <w:lang w:val="en-US"/>
        </w:rPr>
        <w:t>from</w:t>
      </w:r>
      <w:r w:rsidR="002B50CC" w:rsidRPr="002B50CC">
        <w:rPr>
          <w:rFonts w:ascii="Times New Roman" w:hAnsi="Times New Roman" w:cs="Times New Roman"/>
          <w:color w:val="FF0000"/>
          <w:sz w:val="26"/>
          <w:szCs w:val="26"/>
        </w:rPr>
        <w:t xml:space="preserve"> page </w:t>
      </w:r>
      <w:r w:rsidR="002B50CC" w:rsidRPr="002B50CC">
        <w:rPr>
          <w:rFonts w:ascii="Times New Roman" w:hAnsi="Times New Roman" w:cs="Times New Roman"/>
          <w:color w:val="FF0000"/>
          <w:sz w:val="26"/>
          <w:szCs w:val="26"/>
          <w:lang w:val="en-US"/>
        </w:rPr>
        <w:t>5 to page 6</w:t>
      </w:r>
      <w:r w:rsidR="002B50CC" w:rsidRPr="002B50CC">
        <w:rPr>
          <w:rFonts w:ascii="Times New Roman" w:hAnsi="Times New Roman" w:cs="Times New Roman"/>
          <w:color w:val="FF0000"/>
          <w:sz w:val="26"/>
          <w:szCs w:val="26"/>
        </w:rPr>
        <w:t xml:space="preserve"> of </w:t>
      </w:r>
      <w:r w:rsidR="00C76FD7" w:rsidRPr="00C76FD7">
        <w:rPr>
          <w:rFonts w:ascii="Times New Roman" w:hAnsi="Times New Roman" w:cs="Times New Roman"/>
          <w:color w:val="FF0000"/>
          <w:sz w:val="26"/>
          <w:szCs w:val="26"/>
          <w:lang w:val="en-US"/>
        </w:rPr>
        <w:t>the revised version</w:t>
      </w:r>
      <w:r w:rsidR="002B50CC" w:rsidRPr="002B50CC">
        <w:rPr>
          <w:rFonts w:ascii="Times New Roman" w:hAnsi="Times New Roman" w:cs="Times New Roman"/>
          <w:color w:val="FF0000"/>
          <w:sz w:val="26"/>
          <w:szCs w:val="26"/>
        </w:rPr>
        <w:t>.</w:t>
      </w:r>
    </w:p>
    <w:p w14:paraId="5343B81D" w14:textId="77777777" w:rsidR="002B50CC" w:rsidRPr="002C1F73" w:rsidRDefault="002B50CC" w:rsidP="00B5334D">
      <w:pPr>
        <w:spacing w:after="120" w:line="240" w:lineRule="auto"/>
        <w:rPr>
          <w:rFonts w:ascii="Times New Roman" w:hAnsi="Times New Roman" w:cs="Times New Roman"/>
          <w:sz w:val="26"/>
          <w:szCs w:val="26"/>
          <w:lang w:val="en-US"/>
        </w:rPr>
      </w:pPr>
      <w:r w:rsidRPr="002B50CC">
        <w:rPr>
          <w:rFonts w:ascii="Times New Roman" w:hAnsi="Times New Roman" w:cs="Times New Roman"/>
          <w:sz w:val="26"/>
          <w:szCs w:val="26"/>
          <w:lang w:val="en-US"/>
        </w:rPr>
        <w:t xml:space="preserve"> </w:t>
      </w:r>
      <w:r w:rsidRPr="002B50CC">
        <w:rPr>
          <w:rFonts w:ascii="Times New Roman" w:hAnsi="Times New Roman" w:cs="Times New Roman"/>
          <w:b/>
          <w:sz w:val="26"/>
          <w:szCs w:val="26"/>
          <w:lang w:val="en-US"/>
        </w:rPr>
        <w:t xml:space="preserve">Comment 3: </w:t>
      </w:r>
      <w:r w:rsidRPr="002C1F73">
        <w:rPr>
          <w:rFonts w:ascii="Times New Roman" w:hAnsi="Times New Roman" w:cs="Times New Roman"/>
          <w:sz w:val="26"/>
          <w:szCs w:val="26"/>
        </w:rPr>
        <w:t>Before comparing results from both approaches, authors should discuss result reliability, such as comparing them with benchmark reference values.</w:t>
      </w:r>
    </w:p>
    <w:p w14:paraId="67FB11B7" w14:textId="77777777" w:rsidR="002B50CC" w:rsidRPr="00051EBB" w:rsidRDefault="00641A42" w:rsidP="00B5334D">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sidR="002B50CC" w:rsidRPr="002B50CC">
        <w:rPr>
          <w:rFonts w:ascii="Times New Roman" w:hAnsi="Times New Roman" w:cs="Times New Roman"/>
          <w:sz w:val="26"/>
          <w:szCs w:val="26"/>
          <w:lang w:val="en-US"/>
        </w:rPr>
        <w:t xml:space="preserve">: </w:t>
      </w:r>
      <w:r w:rsidR="00CD451A" w:rsidRPr="00CD451A">
        <w:rPr>
          <w:rFonts w:ascii="Times New Roman" w:hAnsi="Times New Roman" w:cs="Times New Roman"/>
          <w:color w:val="FF0000"/>
          <w:sz w:val="26"/>
          <w:szCs w:val="26"/>
        </w:rPr>
        <w:t>Thank you for the reviewer’s comment!</w:t>
      </w:r>
      <w:r w:rsidR="00CD451A">
        <w:rPr>
          <w:rFonts w:ascii="Times New Roman" w:hAnsi="Times New Roman" w:cs="Times New Roman"/>
          <w:color w:val="FF0000"/>
          <w:sz w:val="26"/>
          <w:szCs w:val="26"/>
          <w:lang w:val="en-US"/>
        </w:rPr>
        <w:t xml:space="preserve"> </w:t>
      </w:r>
      <w:r w:rsidR="002B50CC" w:rsidRPr="002B50CC">
        <w:rPr>
          <w:rFonts w:ascii="Times New Roman" w:hAnsi="Times New Roman" w:cs="Times New Roman"/>
          <w:color w:val="FF0000"/>
          <w:sz w:val="26"/>
          <w:szCs w:val="26"/>
        </w:rPr>
        <w:t xml:space="preserve">This suggestion is a very useful idea for me. I agree with this comment. </w:t>
      </w:r>
      <w:r w:rsidR="000D71AF">
        <w:rPr>
          <w:rFonts w:ascii="Times New Roman" w:hAnsi="Times New Roman" w:cs="Times New Roman"/>
          <w:color w:val="FF0000"/>
          <w:sz w:val="26"/>
          <w:szCs w:val="26"/>
          <w:lang w:val="en-US"/>
        </w:rPr>
        <w:t>T</w:t>
      </w:r>
      <w:r w:rsidR="000D71AF" w:rsidRPr="000D71AF">
        <w:rPr>
          <w:rFonts w:ascii="Times New Roman" w:hAnsi="Times New Roman" w:cs="Times New Roman"/>
          <w:color w:val="FF0000"/>
          <w:sz w:val="26"/>
          <w:szCs w:val="26"/>
        </w:rPr>
        <w:t>he author has compared the results of the study with dependable evidence. The revised contents have been updated on page 6</w:t>
      </w:r>
      <w:r w:rsidR="000D71AF">
        <w:rPr>
          <w:rFonts w:ascii="Times New Roman" w:hAnsi="Times New Roman" w:cs="Times New Roman"/>
          <w:color w:val="FF0000"/>
          <w:sz w:val="26"/>
          <w:szCs w:val="26"/>
          <w:lang w:val="en-US"/>
        </w:rPr>
        <w:t xml:space="preserve"> </w:t>
      </w:r>
      <w:r w:rsidR="00051EBB">
        <w:rPr>
          <w:rFonts w:ascii="Times New Roman" w:hAnsi="Times New Roman" w:cs="Times New Roman"/>
          <w:color w:val="FF0000"/>
          <w:sz w:val="26"/>
          <w:szCs w:val="26"/>
          <w:lang w:val="en-US"/>
        </w:rPr>
        <w:t>of the revised manuscript</w:t>
      </w:r>
      <w:r w:rsidR="00051EBB" w:rsidRPr="002B50CC">
        <w:rPr>
          <w:rFonts w:ascii="Times New Roman" w:hAnsi="Times New Roman" w:cs="Times New Roman"/>
          <w:color w:val="FF0000"/>
          <w:sz w:val="26"/>
          <w:szCs w:val="26"/>
        </w:rPr>
        <w:t>.</w:t>
      </w:r>
    </w:p>
    <w:p w14:paraId="25E389E0" w14:textId="77777777" w:rsidR="002B50CC" w:rsidRPr="002B50CC" w:rsidRDefault="002B50CC" w:rsidP="00B5334D">
      <w:pPr>
        <w:spacing w:after="120" w:line="240" w:lineRule="auto"/>
        <w:rPr>
          <w:rFonts w:ascii="Times New Roman" w:hAnsi="Times New Roman" w:cs="Times New Roman"/>
          <w:b/>
          <w:sz w:val="26"/>
          <w:szCs w:val="26"/>
          <w:lang w:val="en-US"/>
        </w:rPr>
      </w:pPr>
      <w:r w:rsidRPr="002B50CC">
        <w:rPr>
          <w:rFonts w:ascii="Times New Roman" w:hAnsi="Times New Roman" w:cs="Times New Roman"/>
          <w:b/>
          <w:sz w:val="26"/>
          <w:szCs w:val="26"/>
          <w:lang w:val="en-US"/>
        </w:rPr>
        <w:t xml:space="preserve">Comment 4: </w:t>
      </w:r>
      <w:r w:rsidRPr="002C1F73">
        <w:rPr>
          <w:rFonts w:ascii="Times New Roman" w:hAnsi="Times New Roman" w:cs="Times New Roman"/>
          <w:sz w:val="26"/>
          <w:szCs w:val="26"/>
        </w:rPr>
        <w:t>Equations in the manuscript should be numbered for clarity and reference purposes.</w:t>
      </w:r>
    </w:p>
    <w:p w14:paraId="252D1B89" w14:textId="77777777" w:rsidR="002B50CC" w:rsidRDefault="00641A42" w:rsidP="00B5334D">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sidR="002B50CC" w:rsidRPr="002B50CC">
        <w:rPr>
          <w:rFonts w:ascii="Times New Roman" w:hAnsi="Times New Roman" w:cs="Times New Roman"/>
          <w:sz w:val="26"/>
          <w:szCs w:val="26"/>
          <w:lang w:val="en-US"/>
        </w:rPr>
        <w:t xml:space="preserve">: </w:t>
      </w:r>
      <w:r w:rsidR="002B50CC" w:rsidRPr="002B50CC">
        <w:rPr>
          <w:rFonts w:ascii="Times New Roman" w:hAnsi="Times New Roman" w:cs="Times New Roman"/>
          <w:color w:val="FF0000"/>
          <w:sz w:val="26"/>
          <w:szCs w:val="26"/>
          <w:lang w:val="en-US"/>
        </w:rPr>
        <w:t xml:space="preserve">Thank you. I agree with this comment. I have numbered equations on page 3 and page 4 of this </w:t>
      </w:r>
      <w:r w:rsidR="00051EBB">
        <w:rPr>
          <w:rFonts w:ascii="Times New Roman" w:hAnsi="Times New Roman" w:cs="Times New Roman"/>
          <w:color w:val="FF0000"/>
          <w:sz w:val="26"/>
          <w:szCs w:val="26"/>
          <w:lang w:val="en-US"/>
        </w:rPr>
        <w:t>revised</w:t>
      </w:r>
      <w:r w:rsidR="00051EBB" w:rsidRPr="002B50CC">
        <w:rPr>
          <w:rFonts w:ascii="Times New Roman" w:hAnsi="Times New Roman" w:cs="Times New Roman"/>
          <w:color w:val="FF0000"/>
          <w:sz w:val="26"/>
          <w:szCs w:val="26"/>
          <w:lang w:val="en-US"/>
        </w:rPr>
        <w:t xml:space="preserve"> </w:t>
      </w:r>
      <w:r w:rsidR="002B50CC" w:rsidRPr="002B50CC">
        <w:rPr>
          <w:rFonts w:ascii="Times New Roman" w:hAnsi="Times New Roman" w:cs="Times New Roman"/>
          <w:color w:val="FF0000"/>
          <w:sz w:val="26"/>
          <w:szCs w:val="26"/>
          <w:lang w:val="en-US"/>
        </w:rPr>
        <w:t>manuscript.</w:t>
      </w:r>
    </w:p>
    <w:p w14:paraId="4E862358" w14:textId="77777777" w:rsidR="002C1F73" w:rsidRDefault="00830757" w:rsidP="00B5334D">
      <w:pPr>
        <w:spacing w:after="120" w:line="240" w:lineRule="auto"/>
        <w:rPr>
          <w:rFonts w:ascii="Times New Roman" w:hAnsi="Times New Roman" w:cs="Times New Roman"/>
          <w:color w:val="FF0000"/>
          <w:sz w:val="26"/>
          <w:szCs w:val="26"/>
          <w:lang w:val="en-US"/>
        </w:rPr>
      </w:pPr>
      <w:r w:rsidRPr="00830757">
        <w:rPr>
          <w:rFonts w:ascii="Times New Roman" w:hAnsi="Times New Roman" w:cs="Times New Roman"/>
          <w:color w:val="FF0000"/>
          <w:sz w:val="26"/>
          <w:szCs w:val="26"/>
          <w:lang w:val="en-US"/>
        </w:rPr>
        <w:t>Sincerely thank you.</w:t>
      </w:r>
    </w:p>
    <w:sectPr w:rsidR="002C1F73" w:rsidSect="002B50CC">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50CC"/>
    <w:rsid w:val="00007B6A"/>
    <w:rsid w:val="00051EBB"/>
    <w:rsid w:val="000633EF"/>
    <w:rsid w:val="000D71AF"/>
    <w:rsid w:val="00151431"/>
    <w:rsid w:val="00266CAA"/>
    <w:rsid w:val="002B50CC"/>
    <w:rsid w:val="002C1F73"/>
    <w:rsid w:val="002D7175"/>
    <w:rsid w:val="003601C1"/>
    <w:rsid w:val="00547289"/>
    <w:rsid w:val="00594904"/>
    <w:rsid w:val="00595EB8"/>
    <w:rsid w:val="0060788F"/>
    <w:rsid w:val="00641A42"/>
    <w:rsid w:val="007277CE"/>
    <w:rsid w:val="00747681"/>
    <w:rsid w:val="007D60EB"/>
    <w:rsid w:val="00830757"/>
    <w:rsid w:val="008D13B1"/>
    <w:rsid w:val="00904B4C"/>
    <w:rsid w:val="00B5334D"/>
    <w:rsid w:val="00B94EFE"/>
    <w:rsid w:val="00C015D2"/>
    <w:rsid w:val="00C76FD7"/>
    <w:rsid w:val="00CD451A"/>
    <w:rsid w:val="00D01B16"/>
    <w:rsid w:val="00D83408"/>
    <w:rsid w:val="00E448F7"/>
    <w:rsid w:val="00E665E4"/>
    <w:rsid w:val="00E77E6F"/>
    <w:rsid w:val="00F7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9AC2"/>
  <w15:docId w15:val="{6DD6DD30-748D-4382-A4C3-76DF3186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B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16</cp:revision>
  <dcterms:created xsi:type="dcterms:W3CDTF">2024-05-21T05:06:00Z</dcterms:created>
  <dcterms:modified xsi:type="dcterms:W3CDTF">2024-05-23T09:42:00Z</dcterms:modified>
</cp:coreProperties>
</file>